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319371" cy="3734587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71" cy="3734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cs="Arial" w:hAnsi="Arial" w:eastAsia="Arial"/>
          <w:sz w:val="20"/>
          <w:szCs w:val="20"/>
        </w:rPr>
        <w:drawing xmlns:a="http://schemas.openxmlformats.org/drawingml/2006/main">
          <wp:inline distT="0" distB="0" distL="0" distR="0">
            <wp:extent cx="1455725" cy="1803959"/>
            <wp:effectExtent l="0" t="0" r="0" b="0"/>
            <wp:docPr id="1073741827" name="officeArt object" descr="Rebekah-Wel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Rebekah-Well.jpeg" descr="Rebekah-Well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5" cy="1803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line">
                  <wp:posOffset>922</wp:posOffset>
                </wp:positionV>
                <wp:extent cx="2491010" cy="845312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010" cy="845312"/>
                          <a:chOff x="0" y="0"/>
                          <a:chExt cx="2491009" cy="845311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1010" cy="8453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339" y="227179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8.3pt;margin-top:0.1pt;width:196.1pt;height:66.6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1009,845311">
                <w10:wrap type="none" side="bothSides" anchorx="text"/>
                <v:shape id="_x0000_s1029" style="position:absolute;left:0;top:0;width:2491009;height:845311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339;top:227179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Genesis 24:1-67</w:t>
      </w:r>
      <w:r>
        <w:rPr>
          <w:rFonts w:ascii="Verdana" w:cs="Verdana" w:hAnsi="Verdana" w:eastAsia="Verdana"/>
          <w:sz w:val="20"/>
          <w:szCs w:val="20"/>
        </w:rPr>
        <w:br w:type="textWrapping"/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sz w:val="16"/>
          <w:szCs w:val="16"/>
        </w:rPr>
        <w:drawing xmlns:a="http://schemas.openxmlformats.org/drawingml/2006/main">
          <wp:inline distT="0" distB="0" distL="0" distR="0">
            <wp:extent cx="4187753" cy="3471091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753" cy="3471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 Name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Church Address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City</w:t>
      </w: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742218" cy="314325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"/>
          <w:szCs w:val="16"/>
        </w:rPr>
        <w:br w:type="textWrapping"/>
      </w:r>
    </w:p>
    <w:p>
      <w:pPr>
        <w:pStyle w:val="Normal.0"/>
        <w:jc w:val="center"/>
        <w:rPr>
          <w:rFonts w:ascii="Arial" w:cs="Arial" w:hAnsi="Arial" w:eastAsia="Arial"/>
        </w:rPr>
      </w:pPr>
      <w:r>
        <w:rPr>
          <w:rFonts w:ascii="Arial" w:cs="Arial" w:hAnsi="Arial" w:eastAsia="Arial"/>
          <w:sz w:val="40"/>
          <w:szCs w:val="40"/>
        </w:rPr>
        <w:drawing xmlns:a="http://schemas.openxmlformats.org/drawingml/2006/main">
          <wp:inline distT="0" distB="0" distL="0" distR="0">
            <wp:extent cx="4425828" cy="5154626"/>
            <wp:effectExtent l="0" t="0" r="0" b="0"/>
            <wp:docPr id="1073741836" name="officeArt object" descr="Screenshot 2024-09-17 at 11.52.11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24-09-17 at 11.52.11 AM.png" descr="Screenshot 2024-09-17 at 11.52.11 A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1163" r="0" b="1163"/>
                    <a:stretch>
                      <a:fillRect/>
                    </a:stretch>
                  </pic:blipFill>
                  <pic:spPr>
                    <a:xfrm>
                      <a:off x="0" y="0"/>
                      <a:ext cx="4425828" cy="5154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ascii="Arial" w:hAnsi="Arial"/>
          <w:sz w:val="32"/>
          <w:szCs w:val="32"/>
          <w:rtl w:val="0"/>
          <w:lang w:val="en-US"/>
        </w:rPr>
        <w:t>A Bride for Isaac</w:t>
      </w:r>
      <w:r>
        <w:rPr>
          <w:rFonts w:ascii="Arial" w:cs="Arial" w:hAnsi="Arial" w:eastAsia="Arial"/>
          <w:sz w:val="28"/>
          <w:szCs w:val="28"/>
        </w:rPr>
        <w:br w:type="textWrapping"/>
      </w:r>
      <w:r>
        <w:rPr>
          <w:rFonts w:ascii="Arial" w:hAnsi="Arial"/>
          <w:sz w:val="28"/>
          <w:szCs w:val="28"/>
          <w:rtl w:val="0"/>
          <w:lang w:val="en-US"/>
        </w:rPr>
        <w:t>Genesis 24:1-67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2"/>
          <w:szCs w:val="22"/>
        </w:rPr>
        <w:br w:type="textWrapping"/>
      </w: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742218" cy="314325"/>
                <wp:effectExtent l="0" t="0" r="0" b="0"/>
                <wp:docPr id="1073741837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Each number represents a letter of the alphabet.  Substitute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 xml:space="preserve">the </w:t>
      </w:r>
      <w:r>
        <w:rPr>
          <w:rFonts w:ascii="Arial" w:hAnsi="Arial"/>
          <w:sz w:val="22"/>
          <w:szCs w:val="22"/>
          <w:rtl w:val="0"/>
          <w:lang w:val="en-US"/>
        </w:rPr>
        <w:t>correct letter for the numbers to reveal the coded words.</w: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14500" cy="3269440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500" cy="3269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tabs>
          <w:tab w:val="left" w:pos="5040"/>
        </w:tabs>
        <w:jc w:val="center"/>
      </w:pPr>
      <w:r>
        <w:drawing xmlns:a="http://schemas.openxmlformats.org/drawingml/2006/main">
          <wp:inline distT="0" distB="0" distL="0" distR="0">
            <wp:extent cx="1505712" cy="2055877"/>
            <wp:effectExtent l="0" t="0" r="0" b="0"/>
            <wp:docPr id="1073741839" name="officeArt object" descr="isaac_rebeka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saac_rebekah.jpeg" descr="isaac_rebekah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2055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ascii="Arial" w:hAnsi="Arial"/>
          <w:sz w:val="28"/>
          <w:szCs w:val="28"/>
          <w:rtl w:val="0"/>
          <w:lang w:val="en-US"/>
        </w:rPr>
        <w:t>Isaac and Rebekah</w:t>
      </w:r>
    </w:p>
    <w:sectPr>
      <w:headerReference w:type="default" r:id="rId11"/>
      <w:footerReference w:type="default" r:id="rId12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2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